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F9C" w:rsidRPr="004B5F9C" w:rsidRDefault="004B5F9C" w:rsidP="004B5F9C">
      <w:pPr>
        <w:shd w:val="clear" w:color="auto" w:fill="FFFFFF"/>
        <w:spacing w:after="0" w:line="240" w:lineRule="auto"/>
        <w:jc w:val="center"/>
        <w:outlineLvl w:val="1"/>
        <w:rPr>
          <w:rFonts w:ascii="Tahoma" w:eastAsia="Times New Roman" w:hAnsi="Tahoma" w:cs="Tahoma"/>
          <w:b/>
          <w:bCs/>
          <w:color w:val="C24322"/>
          <w:sz w:val="24"/>
          <w:szCs w:val="24"/>
        </w:rPr>
      </w:pPr>
      <w:r w:rsidRPr="004B5F9C">
        <w:rPr>
          <w:rFonts w:ascii="Tahoma" w:eastAsia="Times New Roman" w:hAnsi="Tahoma" w:cs="Tahoma"/>
          <w:b/>
          <w:bCs/>
          <w:color w:val="C24322"/>
          <w:sz w:val="24"/>
          <w:szCs w:val="24"/>
        </w:rPr>
        <w:t>Доступ к ин</w:t>
      </w:r>
      <w:r w:rsidR="006321C8">
        <w:rPr>
          <w:rFonts w:ascii="Tahoma" w:eastAsia="Times New Roman" w:hAnsi="Tahoma" w:cs="Tahoma"/>
          <w:b/>
          <w:bCs/>
          <w:color w:val="C24322"/>
          <w:sz w:val="24"/>
          <w:szCs w:val="24"/>
        </w:rPr>
        <w:t>формационным системам и электронно-образовательным ресурсам</w:t>
      </w:r>
      <w:r w:rsidRPr="004B5F9C">
        <w:rPr>
          <w:rFonts w:ascii="Tahoma" w:eastAsia="Times New Roman" w:hAnsi="Tahoma" w:cs="Tahoma"/>
          <w:b/>
          <w:bCs/>
          <w:color w:val="C24322"/>
          <w:sz w:val="24"/>
          <w:szCs w:val="24"/>
        </w:rPr>
        <w:t>, в том числе приспособленным для использования инвалидами и лицами с ОВЗ</w:t>
      </w:r>
    </w:p>
    <w:p w:rsidR="004B5F9C" w:rsidRPr="004B5F9C" w:rsidRDefault="004B5F9C" w:rsidP="004B5F9C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4B5F9C">
        <w:rPr>
          <w:rFonts w:ascii="Tahoma" w:eastAsia="Times New Roman" w:hAnsi="Tahoma" w:cs="Tahoma"/>
          <w:color w:val="FFFFFF"/>
          <w:sz w:val="24"/>
          <w:szCs w:val="24"/>
        </w:rPr>
        <w:t>Доступ к информационным системам </w:t>
      </w:r>
    </w:p>
    <w:p w:rsidR="004B5F9C" w:rsidRPr="004B5F9C" w:rsidRDefault="004B5F9C" w:rsidP="004B5F9C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4B5F9C">
        <w:rPr>
          <w:rFonts w:ascii="Tahoma" w:eastAsia="Times New Roman" w:hAnsi="Tahoma" w:cs="Tahoma"/>
          <w:b/>
          <w:bCs/>
          <w:color w:val="000099"/>
          <w:sz w:val="24"/>
          <w:szCs w:val="24"/>
        </w:rPr>
        <w:t>В образовательной организации созданы необходимые условия</w:t>
      </w:r>
      <w:r w:rsidRPr="004B5F9C">
        <w:rPr>
          <w:rFonts w:ascii="Tahoma" w:eastAsia="Times New Roman" w:hAnsi="Tahoma" w:cs="Tahoma"/>
          <w:b/>
          <w:bCs/>
          <w:color w:val="000099"/>
          <w:sz w:val="24"/>
          <w:szCs w:val="24"/>
        </w:rPr>
        <w:br/>
      </w:r>
      <w:r w:rsidRPr="004B5F9C">
        <w:rPr>
          <w:rFonts w:ascii="Tahoma" w:eastAsia="Times New Roman" w:hAnsi="Tahoma" w:cs="Tahoma"/>
          <w:color w:val="000099"/>
          <w:sz w:val="24"/>
          <w:szCs w:val="24"/>
        </w:rPr>
        <w:t>для предоставления качественных образовательных услуг и </w:t>
      </w:r>
      <w:r w:rsidRPr="004B5F9C">
        <w:rPr>
          <w:rFonts w:ascii="Tahoma" w:eastAsia="Times New Roman" w:hAnsi="Tahoma" w:cs="Tahoma"/>
          <w:color w:val="000099"/>
          <w:sz w:val="24"/>
          <w:szCs w:val="24"/>
        </w:rPr>
        <w:br/>
        <w:t>обеспечения управления образовательным процессом</w:t>
      </w:r>
      <w:r w:rsidRPr="004B5F9C">
        <w:rPr>
          <w:rFonts w:ascii="Tahoma" w:eastAsia="Times New Roman" w:hAnsi="Tahoma" w:cs="Tahoma"/>
          <w:color w:val="000099"/>
          <w:sz w:val="24"/>
          <w:szCs w:val="24"/>
        </w:rPr>
        <w:br/>
        <w:t>на основе информационных технологий,</w:t>
      </w:r>
      <w:r w:rsidRPr="004B5F9C">
        <w:rPr>
          <w:rFonts w:ascii="Tahoma" w:eastAsia="Times New Roman" w:hAnsi="Tahoma" w:cs="Tahoma"/>
          <w:color w:val="000099"/>
          <w:sz w:val="24"/>
          <w:szCs w:val="24"/>
        </w:rPr>
        <w:br/>
        <w:t>в том числе:</w:t>
      </w:r>
    </w:p>
    <w:p w:rsidR="00AB1BCA" w:rsidRPr="00AB1BCA" w:rsidRDefault="004B5F9C" w:rsidP="004B5F9C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4B5F9C">
        <w:rPr>
          <w:rFonts w:ascii="Tahoma" w:eastAsia="Times New Roman" w:hAnsi="Tahoma" w:cs="Tahoma"/>
          <w:color w:val="000000"/>
          <w:sz w:val="24"/>
          <w:szCs w:val="24"/>
        </w:rPr>
        <w:br/>
        <w:t xml:space="preserve">1. Школа подключена к сети </w:t>
      </w:r>
      <w:proofErr w:type="spellStart"/>
      <w:r w:rsidRPr="004B5F9C">
        <w:rPr>
          <w:rFonts w:ascii="Tahoma" w:eastAsia="Times New Roman" w:hAnsi="Tahoma" w:cs="Tahoma"/>
          <w:color w:val="000000"/>
          <w:sz w:val="24"/>
          <w:szCs w:val="24"/>
        </w:rPr>
        <w:t>Internet</w:t>
      </w:r>
      <w:proofErr w:type="spellEnd"/>
      <w:r w:rsidRPr="004B5F9C">
        <w:rPr>
          <w:rFonts w:ascii="Tahoma" w:eastAsia="Times New Roman" w:hAnsi="Tahoma" w:cs="Tahoma"/>
          <w:color w:val="000000"/>
          <w:sz w:val="24"/>
          <w:szCs w:val="24"/>
        </w:rPr>
        <w:t>. </w:t>
      </w:r>
      <w:r w:rsidRPr="004B5F9C">
        <w:rPr>
          <w:rFonts w:ascii="Tahoma" w:eastAsia="Times New Roman" w:hAnsi="Tahoma" w:cs="Tahoma"/>
          <w:color w:val="000000"/>
          <w:sz w:val="24"/>
          <w:szCs w:val="24"/>
        </w:rPr>
        <w:br/>
        <w:t>2. Выход в Интернет имеется на всех персональных компьютерах школы</w:t>
      </w:r>
      <w:r w:rsidRPr="00AB1BCA">
        <w:rPr>
          <w:rFonts w:ascii="Tahoma" w:eastAsia="Times New Roman" w:hAnsi="Tahoma" w:cs="Tahoma"/>
          <w:color w:val="000000"/>
          <w:sz w:val="24"/>
          <w:szCs w:val="24"/>
        </w:rPr>
        <w:t xml:space="preserve"> через школьную сеть </w:t>
      </w:r>
      <w:proofErr w:type="spellStart"/>
      <w:r w:rsidRPr="00AB1BCA">
        <w:rPr>
          <w:rFonts w:ascii="Tahoma" w:eastAsia="Times New Roman" w:hAnsi="Tahoma" w:cs="Tahoma"/>
          <w:color w:val="000000"/>
          <w:sz w:val="24"/>
          <w:szCs w:val="24"/>
          <w:lang w:val="en-US"/>
        </w:rPr>
        <w:t>Wi</w:t>
      </w:r>
      <w:proofErr w:type="spellEnd"/>
      <w:r w:rsidRPr="00AB1BCA">
        <w:rPr>
          <w:rFonts w:ascii="Tahoma" w:eastAsia="Times New Roman" w:hAnsi="Tahoma" w:cs="Tahoma"/>
          <w:color w:val="000000"/>
          <w:sz w:val="24"/>
          <w:szCs w:val="24"/>
        </w:rPr>
        <w:t>-</w:t>
      </w:r>
      <w:proofErr w:type="spellStart"/>
      <w:r w:rsidRPr="00AB1BCA">
        <w:rPr>
          <w:rFonts w:ascii="Tahoma" w:eastAsia="Times New Roman" w:hAnsi="Tahoma" w:cs="Tahoma"/>
          <w:color w:val="000000"/>
          <w:sz w:val="24"/>
          <w:szCs w:val="24"/>
          <w:lang w:val="en-US"/>
        </w:rPr>
        <w:t>Fi</w:t>
      </w:r>
      <w:proofErr w:type="spellEnd"/>
      <w:r w:rsidRPr="004B5F9C">
        <w:rPr>
          <w:rFonts w:ascii="Tahoma" w:eastAsia="Times New Roman" w:hAnsi="Tahoma" w:cs="Tahoma"/>
          <w:color w:val="000000"/>
          <w:sz w:val="24"/>
          <w:szCs w:val="24"/>
        </w:rPr>
        <w:t>.</w:t>
      </w:r>
      <w:r w:rsidRPr="004B5F9C">
        <w:rPr>
          <w:rFonts w:ascii="Tahoma" w:eastAsia="Times New Roman" w:hAnsi="Tahoma" w:cs="Tahoma"/>
          <w:color w:val="000000"/>
          <w:sz w:val="24"/>
          <w:szCs w:val="24"/>
        </w:rPr>
        <w:br/>
        <w:t>3. Используется лицензионное программное обеспечение.</w:t>
      </w:r>
      <w:r w:rsidRPr="004B5F9C">
        <w:rPr>
          <w:rFonts w:ascii="Tahoma" w:eastAsia="Times New Roman" w:hAnsi="Tahoma" w:cs="Tahoma"/>
          <w:color w:val="000000"/>
          <w:sz w:val="24"/>
          <w:szCs w:val="24"/>
        </w:rPr>
        <w:br/>
        <w:t xml:space="preserve">4. Электронный адрес </w:t>
      </w:r>
      <w:proofErr w:type="spellStart"/>
      <w:r w:rsidRPr="004B5F9C">
        <w:rPr>
          <w:rFonts w:ascii="Tahoma" w:eastAsia="Times New Roman" w:hAnsi="Tahoma" w:cs="Tahoma"/>
          <w:color w:val="000000"/>
          <w:sz w:val="24"/>
          <w:szCs w:val="24"/>
        </w:rPr>
        <w:t>E-mail</w:t>
      </w:r>
      <w:proofErr w:type="spellEnd"/>
      <w:r w:rsidRPr="004B5F9C">
        <w:rPr>
          <w:rFonts w:ascii="Tahoma" w:eastAsia="Times New Roman" w:hAnsi="Tahoma" w:cs="Tahoma"/>
          <w:color w:val="000000"/>
          <w:sz w:val="24"/>
          <w:szCs w:val="24"/>
        </w:rPr>
        <w:t>: </w:t>
      </w:r>
      <w:r w:rsidRPr="00AB1BCA">
        <w:rPr>
          <w:rFonts w:ascii="Arial" w:hAnsi="Arial" w:cs="Arial"/>
          <w:color w:val="000000"/>
          <w:sz w:val="24"/>
          <w:szCs w:val="24"/>
          <w:u w:val="single"/>
          <w:bdr w:val="none" w:sz="0" w:space="0" w:color="auto" w:frame="1"/>
          <w:shd w:val="clear" w:color="auto" w:fill="F6F6F6"/>
        </w:rPr>
        <w:t>Snsl.Alk@edu.tatar.ru</w:t>
      </w:r>
      <w:r w:rsidRPr="004B5F9C">
        <w:rPr>
          <w:rFonts w:ascii="Tahoma" w:eastAsia="Times New Roman" w:hAnsi="Tahoma" w:cs="Tahoma"/>
          <w:color w:val="000000"/>
          <w:sz w:val="24"/>
          <w:szCs w:val="24"/>
        </w:rPr>
        <w:br/>
        <w:t>5. Имеется школьный сайт </w:t>
      </w:r>
      <w:r w:rsidRPr="00AB1BCA">
        <w:rPr>
          <w:rFonts w:ascii="Arial" w:hAnsi="Arial" w:cs="Arial"/>
          <w:color w:val="000000"/>
          <w:sz w:val="24"/>
          <w:szCs w:val="24"/>
          <w:u w:val="single"/>
          <w:bdr w:val="none" w:sz="0" w:space="0" w:color="auto" w:frame="1"/>
          <w:shd w:val="clear" w:color="auto" w:fill="F6F6F6"/>
        </w:rPr>
        <w:t>https://edu.tatar.ru/alkeevo/n-salmany/sch/</w:t>
      </w:r>
      <w:r w:rsidRPr="00AB1BCA">
        <w:rPr>
          <w:rFonts w:ascii="Tahoma" w:eastAsia="Times New Roman" w:hAnsi="Tahoma" w:cs="Tahoma"/>
          <w:color w:val="000000"/>
          <w:sz w:val="24"/>
          <w:szCs w:val="24"/>
        </w:rPr>
        <w:br/>
        <w:t>6</w:t>
      </w:r>
      <w:r w:rsidRPr="004B5F9C">
        <w:rPr>
          <w:rFonts w:ascii="Tahoma" w:eastAsia="Times New Roman" w:hAnsi="Tahoma" w:cs="Tahoma"/>
          <w:color w:val="000000"/>
          <w:sz w:val="24"/>
          <w:szCs w:val="24"/>
        </w:rPr>
        <w:t>. В постоянном режиме функци</w:t>
      </w:r>
      <w:r w:rsidRPr="00AB1BCA">
        <w:rPr>
          <w:rFonts w:ascii="Tahoma" w:eastAsia="Times New Roman" w:hAnsi="Tahoma" w:cs="Tahoma"/>
          <w:color w:val="000000"/>
          <w:sz w:val="24"/>
          <w:szCs w:val="24"/>
        </w:rPr>
        <w:t>онирует компьютерный класс на 7 компьютеров.</w:t>
      </w:r>
      <w:r w:rsidRPr="00AB1BCA">
        <w:rPr>
          <w:rFonts w:ascii="Tahoma" w:eastAsia="Times New Roman" w:hAnsi="Tahoma" w:cs="Tahoma"/>
          <w:color w:val="000000"/>
          <w:sz w:val="24"/>
          <w:szCs w:val="24"/>
        </w:rPr>
        <w:br/>
        <w:t>7</w:t>
      </w:r>
      <w:r w:rsidRPr="004B5F9C">
        <w:rPr>
          <w:rFonts w:ascii="Tahoma" w:eastAsia="Times New Roman" w:hAnsi="Tahoma" w:cs="Tahoma"/>
          <w:color w:val="000000"/>
          <w:sz w:val="24"/>
          <w:szCs w:val="24"/>
        </w:rPr>
        <w:t xml:space="preserve">. </w:t>
      </w:r>
      <w:proofErr w:type="gramStart"/>
      <w:r w:rsidRPr="004B5F9C">
        <w:rPr>
          <w:rFonts w:ascii="Tahoma" w:eastAsia="Times New Roman" w:hAnsi="Tahoma" w:cs="Tahoma"/>
          <w:color w:val="000000"/>
          <w:sz w:val="24"/>
          <w:szCs w:val="24"/>
        </w:rPr>
        <w:t>Организованы учебные занятия по информатике для обучающи</w:t>
      </w:r>
      <w:r w:rsidR="00AB1BCA" w:rsidRPr="00AB1BCA">
        <w:rPr>
          <w:rFonts w:ascii="Tahoma" w:eastAsia="Times New Roman" w:hAnsi="Tahoma" w:cs="Tahoma"/>
          <w:color w:val="000000"/>
          <w:sz w:val="24"/>
          <w:szCs w:val="24"/>
        </w:rPr>
        <w:t>хся, в рамках учебного плана.</w:t>
      </w:r>
      <w:r w:rsidR="00AB1BCA" w:rsidRPr="00AB1BCA">
        <w:rPr>
          <w:rFonts w:ascii="Tahoma" w:eastAsia="Times New Roman" w:hAnsi="Tahoma" w:cs="Tahoma"/>
          <w:color w:val="000000"/>
          <w:sz w:val="24"/>
          <w:szCs w:val="24"/>
        </w:rPr>
        <w:br/>
        <w:t>8</w:t>
      </w:r>
      <w:r w:rsidRPr="004B5F9C">
        <w:rPr>
          <w:rFonts w:ascii="Tahoma" w:eastAsia="Times New Roman" w:hAnsi="Tahoma" w:cs="Tahoma"/>
          <w:color w:val="000000"/>
          <w:sz w:val="24"/>
          <w:szCs w:val="24"/>
        </w:rPr>
        <w:t>.</w:t>
      </w:r>
      <w:proofErr w:type="gramEnd"/>
      <w:r w:rsidRPr="004B5F9C">
        <w:rPr>
          <w:rFonts w:ascii="Tahoma" w:eastAsia="Times New Roman" w:hAnsi="Tahoma" w:cs="Tahoma"/>
          <w:color w:val="000000"/>
          <w:sz w:val="24"/>
          <w:szCs w:val="24"/>
        </w:rPr>
        <w:t xml:space="preserve"> Имеется к</w:t>
      </w:r>
      <w:r w:rsidR="00AB1BCA" w:rsidRPr="00AB1BCA">
        <w:rPr>
          <w:rFonts w:ascii="Tahoma" w:eastAsia="Times New Roman" w:hAnsi="Tahoma" w:cs="Tahoma"/>
          <w:color w:val="000000"/>
          <w:sz w:val="24"/>
          <w:szCs w:val="24"/>
        </w:rPr>
        <w:t>омпьютерная техника:</w:t>
      </w:r>
      <w:r w:rsidRPr="004B5F9C">
        <w:rPr>
          <w:rFonts w:ascii="Tahoma" w:eastAsia="Times New Roman" w:hAnsi="Tahoma" w:cs="Tahoma"/>
          <w:color w:val="000000"/>
          <w:sz w:val="24"/>
          <w:szCs w:val="24"/>
        </w:rPr>
        <w:br/>
        <w:t>• интера</w:t>
      </w:r>
      <w:r w:rsidRPr="00AB1BCA">
        <w:rPr>
          <w:rFonts w:ascii="Tahoma" w:eastAsia="Times New Roman" w:hAnsi="Tahoma" w:cs="Tahoma"/>
          <w:color w:val="000000"/>
          <w:sz w:val="24"/>
          <w:szCs w:val="24"/>
        </w:rPr>
        <w:t>ктивная доска - 3</w:t>
      </w:r>
      <w:r w:rsidR="00AB1BCA" w:rsidRPr="00AB1BCA">
        <w:rPr>
          <w:rFonts w:ascii="Tahoma" w:eastAsia="Times New Roman" w:hAnsi="Tahoma" w:cs="Tahoma"/>
          <w:color w:val="000000"/>
          <w:sz w:val="24"/>
          <w:szCs w:val="24"/>
        </w:rPr>
        <w:br/>
        <w:t>• компьютеры / ноутбуки - 29</w:t>
      </w:r>
      <w:r w:rsidR="00AB1BCA" w:rsidRPr="00AB1BCA">
        <w:rPr>
          <w:rFonts w:ascii="Tahoma" w:eastAsia="Times New Roman" w:hAnsi="Tahoma" w:cs="Tahoma"/>
          <w:color w:val="000000"/>
          <w:sz w:val="24"/>
          <w:szCs w:val="24"/>
        </w:rPr>
        <w:br/>
        <w:t>• МФУ – 6</w:t>
      </w:r>
    </w:p>
    <w:p w:rsidR="00AB1BCA" w:rsidRPr="00AB1BCA" w:rsidRDefault="00AB1BCA" w:rsidP="004B5F9C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AB1BCA">
        <w:rPr>
          <w:rFonts w:ascii="Tahoma" w:eastAsia="Times New Roman" w:hAnsi="Tahoma" w:cs="Tahoma"/>
          <w:color w:val="000000"/>
          <w:sz w:val="24"/>
          <w:szCs w:val="24"/>
        </w:rPr>
        <w:t>• Принтеры -5</w:t>
      </w:r>
    </w:p>
    <w:p w:rsidR="00AB1BCA" w:rsidRPr="00AB1BCA" w:rsidRDefault="00AB1BCA" w:rsidP="004B5F9C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AB1BCA">
        <w:rPr>
          <w:rFonts w:ascii="Tahoma" w:eastAsia="Times New Roman" w:hAnsi="Tahoma" w:cs="Tahoma"/>
          <w:color w:val="000000"/>
          <w:sz w:val="24"/>
          <w:szCs w:val="24"/>
        </w:rPr>
        <w:t>• Цветные принтеры-1</w:t>
      </w:r>
      <w:r w:rsidRPr="00AB1BCA">
        <w:rPr>
          <w:rFonts w:ascii="Tahoma" w:eastAsia="Times New Roman" w:hAnsi="Tahoma" w:cs="Tahoma"/>
          <w:color w:val="000000"/>
          <w:sz w:val="24"/>
          <w:szCs w:val="24"/>
        </w:rPr>
        <w:br/>
        <w:t>• мультимедиа проекторы - 9</w:t>
      </w:r>
      <w:r w:rsidRPr="00AB1BCA">
        <w:rPr>
          <w:rFonts w:ascii="Tahoma" w:eastAsia="Times New Roman" w:hAnsi="Tahoma" w:cs="Tahoma"/>
          <w:color w:val="000000"/>
          <w:sz w:val="24"/>
          <w:szCs w:val="24"/>
        </w:rPr>
        <w:br/>
        <w:t>• факс «</w:t>
      </w:r>
      <w:proofErr w:type="spellStart"/>
      <w:r w:rsidRPr="00AB1BCA">
        <w:rPr>
          <w:rFonts w:ascii="Tahoma" w:eastAsia="Times New Roman" w:hAnsi="Tahoma" w:cs="Tahoma"/>
          <w:color w:val="000000"/>
          <w:sz w:val="24"/>
          <w:szCs w:val="24"/>
        </w:rPr>
        <w:t>Panasonic</w:t>
      </w:r>
      <w:proofErr w:type="spellEnd"/>
      <w:r w:rsidRPr="00AB1BCA">
        <w:rPr>
          <w:rFonts w:ascii="Tahoma" w:eastAsia="Times New Roman" w:hAnsi="Tahoma" w:cs="Tahoma"/>
          <w:color w:val="000000"/>
          <w:sz w:val="24"/>
          <w:szCs w:val="24"/>
        </w:rPr>
        <w:t>» - 1</w:t>
      </w:r>
    </w:p>
    <w:p w:rsidR="00AB1BCA" w:rsidRPr="00AB1BCA" w:rsidRDefault="00AB1BCA" w:rsidP="004B5F9C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AB1BCA">
        <w:rPr>
          <w:rFonts w:ascii="Tahoma" w:eastAsia="Times New Roman" w:hAnsi="Tahoma" w:cs="Tahoma"/>
          <w:color w:val="000000"/>
          <w:sz w:val="24"/>
          <w:szCs w:val="24"/>
        </w:rPr>
        <w:t>• Цифровые микроскопы -2</w:t>
      </w:r>
    </w:p>
    <w:p w:rsidR="004B5F9C" w:rsidRPr="004B5F9C" w:rsidRDefault="00AB1BCA" w:rsidP="004B5F9C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AB1BCA">
        <w:rPr>
          <w:rFonts w:ascii="Tahoma" w:eastAsia="Times New Roman" w:hAnsi="Tahoma" w:cs="Tahoma"/>
          <w:color w:val="000000"/>
          <w:sz w:val="24"/>
          <w:szCs w:val="24"/>
        </w:rPr>
        <w:t>• Документ камеры - 2</w:t>
      </w:r>
      <w:r w:rsidRPr="00AB1BCA">
        <w:rPr>
          <w:rFonts w:ascii="Tahoma" w:eastAsia="Times New Roman" w:hAnsi="Tahoma" w:cs="Tahoma"/>
          <w:color w:val="000000"/>
          <w:sz w:val="24"/>
          <w:szCs w:val="24"/>
        </w:rPr>
        <w:br/>
        <w:t>9</w:t>
      </w:r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t xml:space="preserve">. Систематически пополняется </w:t>
      </w:r>
      <w:proofErr w:type="gramStart"/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t>школьная</w:t>
      </w:r>
      <w:proofErr w:type="gramEnd"/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proofErr w:type="spellStart"/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t>медиатека</w:t>
      </w:r>
      <w:proofErr w:type="spellEnd"/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t>, у</w:t>
      </w:r>
      <w:r w:rsidRPr="00AB1BCA">
        <w:rPr>
          <w:rFonts w:ascii="Tahoma" w:eastAsia="Times New Roman" w:hAnsi="Tahoma" w:cs="Tahoma"/>
          <w:color w:val="000000"/>
          <w:sz w:val="24"/>
          <w:szCs w:val="24"/>
        </w:rPr>
        <w:t>чебно-дидактический материал.</w:t>
      </w:r>
      <w:r w:rsidRPr="00AB1BCA">
        <w:rPr>
          <w:rFonts w:ascii="Tahoma" w:eastAsia="Times New Roman" w:hAnsi="Tahoma" w:cs="Tahoma"/>
          <w:color w:val="000000"/>
          <w:sz w:val="24"/>
          <w:szCs w:val="24"/>
        </w:rPr>
        <w:br/>
        <w:t>10</w:t>
      </w:r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t>. Все оборудование систематизировано и хранится в учебных кабинетах.</w:t>
      </w:r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4B5F9C" w:rsidRPr="004B5F9C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В учебном процессе </w:t>
      </w:r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t xml:space="preserve">используются множительная и копировальная техника, аудио и видео аппаратура, </w:t>
      </w:r>
      <w:proofErr w:type="spellStart"/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t>мультимедийное</w:t>
      </w:r>
      <w:proofErr w:type="spellEnd"/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t xml:space="preserve"> оборудование. </w:t>
      </w:r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br/>
        <w:t>Информационно-коммуникативные технологии широко используются </w:t>
      </w:r>
      <w:r w:rsidR="004B5F9C" w:rsidRPr="004B5F9C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во внеурочной деятельности </w:t>
      </w:r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t>школы. </w:t>
      </w:r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br/>
      </w:r>
      <w:proofErr w:type="gramStart"/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t>Для обучающихся, в том числе инвалидов и лиц с ограниченными возможностями здоровья и педагогических работников организован свободный доступ к информационным системам и информационно-телекоммуникационным сетям, в течение рабочего (учебного) времени в кабинете информа</w:t>
      </w:r>
      <w:r w:rsidRPr="00AB1BCA">
        <w:rPr>
          <w:rFonts w:ascii="Tahoma" w:eastAsia="Times New Roman" w:hAnsi="Tahoma" w:cs="Tahoma"/>
          <w:color w:val="000000"/>
          <w:sz w:val="24"/>
          <w:szCs w:val="24"/>
        </w:rPr>
        <w:t>тики и библиотеке (с 08:30 до 14</w:t>
      </w:r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t>:30.</w:t>
      </w:r>
      <w:proofErr w:type="gramEnd"/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proofErr w:type="gramStart"/>
      <w:r w:rsidR="004B5F9C" w:rsidRPr="004B5F9C">
        <w:rPr>
          <w:rFonts w:ascii="Tahoma" w:eastAsia="Times New Roman" w:hAnsi="Tahoma" w:cs="Tahoma"/>
          <w:color w:val="000000"/>
          <w:sz w:val="24"/>
          <w:szCs w:val="24"/>
        </w:rPr>
        <w:t>Выходной - воскресенье), для поиска информации, оформление работ, создания фильмов и презентаций с разнообразной тематикой для проведения классных часов, общешкольных научно-практических конференций, вечеров отдыха, родительских собраний и других мероприятий с использованием ПК и ИКТ. </w:t>
      </w:r>
      <w:proofErr w:type="gramEnd"/>
    </w:p>
    <w:p w:rsidR="00F66814" w:rsidRDefault="00F66814"/>
    <w:p w:rsidR="006321C8" w:rsidRDefault="006321C8" w:rsidP="006321C8">
      <w:r>
        <w:rPr>
          <w:rFonts w:ascii="Tahoma" w:hAnsi="Tahoma" w:cs="Tahoma"/>
          <w:b/>
          <w:bCs/>
          <w:color w:val="000099"/>
          <w:sz w:val="19"/>
          <w:szCs w:val="19"/>
          <w:u w:val="single"/>
          <w:shd w:val="clear" w:color="auto" w:fill="FFFFFF"/>
        </w:rPr>
        <w:lastRenderedPageBreak/>
        <w:t>Электронными образовательными ресурсами (ЭОР)</w:t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 называют учебные материалы, для воспроизведения которых используются электронные устройства</w:t>
      </w:r>
      <w:proofErr w:type="gramStart"/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.</w:t>
      </w:r>
      <w:proofErr w:type="gramEnd"/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 </w:t>
      </w:r>
      <w:r>
        <w:rPr>
          <w:rFonts w:ascii="Tahoma" w:hAnsi="Tahoma" w:cs="Tahoma"/>
          <w:color w:val="000000"/>
          <w:sz w:val="19"/>
          <w:szCs w:val="19"/>
        </w:rPr>
        <w:br/>
      </w:r>
      <w:proofErr w:type="spellStart"/>
      <w:proofErr w:type="gramStart"/>
      <w:r>
        <w:rPr>
          <w:rFonts w:ascii="Tahoma" w:hAnsi="Tahoma" w:cs="Tahoma"/>
          <w:color w:val="FFFFFF"/>
          <w:sz w:val="19"/>
          <w:szCs w:val="19"/>
          <w:shd w:val="clear" w:color="auto" w:fill="FFFFFF"/>
        </w:rPr>
        <w:t>п</w:t>
      </w:r>
      <w:proofErr w:type="gramEnd"/>
      <w:r>
        <w:rPr>
          <w:rFonts w:ascii="Tahoma" w:hAnsi="Tahoma" w:cs="Tahoma"/>
          <w:color w:val="FFFFFF"/>
          <w:sz w:val="19"/>
          <w:szCs w:val="19"/>
          <w:shd w:val="clear" w:color="auto" w:fill="FFFFFF"/>
        </w:rPr>
        <w:t>робел</w:t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К</w:t>
      </w:r>
      <w:proofErr w:type="spellEnd"/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 xml:space="preserve"> электронным образовательным ресурсам относят учебные видеофильмы и звукозаписи для воспроизведения на компьютере. </w:t>
      </w:r>
    </w:p>
    <w:p w:rsidR="006321C8" w:rsidRDefault="006321C8" w:rsidP="006321C8">
      <w:pPr>
        <w:shd w:val="clear" w:color="auto" w:fill="FFFFFF"/>
        <w:jc w:val="center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b/>
          <w:bCs/>
          <w:color w:val="000099"/>
          <w:sz w:val="19"/>
          <w:szCs w:val="19"/>
        </w:rPr>
        <w:t>Древняя китайская пословица гласит:</w:t>
      </w:r>
      <w:r>
        <w:rPr>
          <w:rFonts w:ascii="Tahoma" w:hAnsi="Tahoma" w:cs="Tahoma"/>
          <w:b/>
          <w:bCs/>
          <w:color w:val="000099"/>
          <w:sz w:val="19"/>
          <w:szCs w:val="19"/>
        </w:rPr>
        <w:br/>
        <w:t>«Расскажи мне, и я забуду,</w:t>
      </w:r>
      <w:r>
        <w:rPr>
          <w:rFonts w:ascii="Tahoma" w:hAnsi="Tahoma" w:cs="Tahoma"/>
          <w:b/>
          <w:bCs/>
          <w:color w:val="000099"/>
          <w:sz w:val="19"/>
          <w:szCs w:val="19"/>
        </w:rPr>
        <w:br/>
        <w:t>Покажи мне, и я запомню,</w:t>
      </w:r>
      <w:r>
        <w:rPr>
          <w:rFonts w:ascii="Tahoma" w:hAnsi="Tahoma" w:cs="Tahoma"/>
          <w:b/>
          <w:bCs/>
          <w:color w:val="000099"/>
          <w:sz w:val="19"/>
          <w:szCs w:val="19"/>
        </w:rPr>
        <w:br/>
        <w:t>Дай мне попробовать, и я научусь»</w:t>
      </w:r>
    </w:p>
    <w:p w:rsidR="006321C8" w:rsidRDefault="006321C8" w:rsidP="006321C8">
      <w:proofErr w:type="spellStart"/>
      <w:r>
        <w:rPr>
          <w:rFonts w:ascii="Tahoma" w:hAnsi="Tahoma" w:cs="Tahoma"/>
          <w:color w:val="FFFFFF"/>
          <w:sz w:val="19"/>
          <w:szCs w:val="19"/>
          <w:shd w:val="clear" w:color="auto" w:fill="FFFFFF"/>
        </w:rPr>
        <w:t>пробел</w:t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Эти</w:t>
      </w:r>
      <w:proofErr w:type="spellEnd"/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 xml:space="preserve"> замечательные слова как нельзя лучше разъясняют новые возможности самостоятельной учебной работы.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Все обучающиеся и педагогические работники, в т.ч. инвалиды и лица с ограниченными возможностями здоровья, имеют доступ к электронно-образовательным ресурсам, которые расположены в школьной библиотеке.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proofErr w:type="gramStart"/>
      <w:r>
        <w:rPr>
          <w:rFonts w:ascii="Tahoma" w:hAnsi="Tahoma" w:cs="Tahoma"/>
          <w:b/>
          <w:bCs/>
          <w:color w:val="000099"/>
          <w:sz w:val="19"/>
          <w:szCs w:val="19"/>
          <w:shd w:val="clear" w:color="auto" w:fill="FFFFFF"/>
        </w:rPr>
        <w:t>ПЕРЕЧЕНЬ ЭЛЕКТРОННО-ОБРАЗОВАТЕЛЬНЫХ РЕСУРСОВ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b/>
          <w:bCs/>
          <w:color w:val="000099"/>
          <w:sz w:val="19"/>
          <w:szCs w:val="19"/>
          <w:shd w:val="clear" w:color="auto" w:fill="FFFFFF"/>
        </w:rPr>
        <w:t>Федеральные образовательные порталы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Официальный сайт Министерства образования и науки РФ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Федеральный портал "Российское образование"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Единое окно доступа к образовательным ресурсам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Федеральный центр информационно-образовательных ресурсов (ФЦИОР)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Единая коллекция цифровых образовательных ресурсов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Официальный информационный портал Единого государственного экзамена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Федеральный образовательный портал "Информационно-коммуникационные технологии в образовании"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Портал дополнительного профессионального образования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b/>
          <w:bCs/>
          <w:color w:val="000099"/>
          <w:sz w:val="19"/>
          <w:szCs w:val="19"/>
          <w:shd w:val="clear" w:color="auto" w:fill="FFFFFF"/>
        </w:rPr>
        <w:t>Региональные образовательные порталы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Официальный сайт Министерства образования и науки Челябинской</w:t>
        </w:r>
        <w:proofErr w:type="gram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области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Официальный сайт Комитета по делам образования города Челябинска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b/>
          <w:bCs/>
          <w:color w:val="000099"/>
          <w:sz w:val="19"/>
          <w:szCs w:val="19"/>
          <w:shd w:val="clear" w:color="auto" w:fill="FFFFFF"/>
        </w:rPr>
        <w:t>Информационно-образовательные ресурсы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Портал "Цифровое образование"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"Федеральный институт педагогических измерений"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Российский общеобразовательный портал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Образовательные ресурсы сети интернет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"Всеобуч" - справочно-информационный образовательный сайт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Электронный мониторинг развития образования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2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Федеральный правовой портал "Юридическая Россия"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2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Российское законодательство "РОСКОДЕКС"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b/>
          <w:bCs/>
          <w:color w:val="000099"/>
          <w:sz w:val="19"/>
          <w:szCs w:val="19"/>
          <w:shd w:val="clear" w:color="auto" w:fill="FFFFFF"/>
        </w:rPr>
        <w:t>Электронно-образовательные ресурсы по общеобразовательным дисциплинам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 xml:space="preserve">ОЛИМПИАДЫ. </w:t>
      </w:r>
      <w:proofErr w:type="gramStart"/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КОНКУРСЫ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2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Олимпийский портал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23" w:anchor="calendar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Олимпиады для школьников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2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Российский совет олимпиад школьников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2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Федеральный портал "Российское образование" - КОНКУРСЫ по образовательной тематике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МАТЕМАТИКА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2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Материалы по математике в Единой коллекции цифровых образовательных ресурсов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2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Журнал «Математика» Издательского дома «Первое сентября»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lastRenderedPageBreak/>
        <w:t>• </w:t>
      </w:r>
      <w:hyperlink r:id="rId2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Московский центр непрерывного математического образования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2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ЕГЭ по математике: подготовка к тестированию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30" w:anchor="&amp;page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Задачи по геометрии: информационно-поисковая система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3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Интернет-проект «Задачи»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3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Математические этюды:</w:t>
        </w:r>
        <w:proofErr w:type="gram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SD-графика, анимация и визуализация математических сюжетов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3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Портал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Allmath.ru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— Вся математика в одном месте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3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Занимательная математика — Олимпиады, игры, конкурсы по математике для школьников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ФИЗИКА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3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Открытый колледж: Физика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3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Виртуальный методический кабинет учителя физики и астрономии: сайт Н.Н.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Гомулиной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3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Журнал «Физика» Издательского дома «Первое сентября»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3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"Квант" - научно-популярный физико-математический журнал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3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Информационные технологии на уроках физики. Интерактивная анимация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4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Физика в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анимациях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4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Физика в презентациях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4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Физика вокруг нас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4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Физика для всех (Задачи по физике с решениями)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4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Ядерная физика в Интернете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ИНФОРМАТИКА и ИКТ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4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Сайт «Клякс@.net»: Информатика и И</w:t>
        </w:r>
        <w:proofErr w:type="gram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КТ в шк</w:t>
        </w:r>
        <w:proofErr w:type="gram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оле.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4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Свободное программное обеспечение (СПО) в российских школах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4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Сеть творческих учителей (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Innovative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Teachers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Network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)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4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Система автоматизированного проектирования КОМПАС-</w:t>
        </w:r>
        <w:proofErr w:type="gram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SD</w:t>
        </w:r>
        <w:proofErr w:type="gram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в образовании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4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Журналы «Информатика и образование» и «Информатика в школе»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5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Олимпиады и конкурсы Всероссийская командная олимпиада школьников по программированию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ХИМИЯ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5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Журнал "Химия" Издательского дома «Первое сентября»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5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"Органическая химия" Интерактивный мультимедиа учебник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5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Открытый колледж: Химия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5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Интернет-портал "Путешествие в мир химии"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5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К о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н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Т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р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е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н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- Химия для всех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5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Популярная библиотека химических элементов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5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Виртуальная химическая школа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5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Химия во всех проявлениях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БИОЛОГИЯ И ЭКОЛОГИЯ</w:t>
      </w:r>
      <w:proofErr w:type="gramStart"/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5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В</w:t>
        </w:r>
        <w:proofErr w:type="gram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ся биология: научно-образовательный портал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proofErr w:type="spellStart"/>
      <w:r>
        <w:fldChar w:fldCharType="begin"/>
      </w:r>
      <w:r>
        <w:instrText xml:space="preserve"> HYPERLINK "http://www.zooclub.ru/" \t "_blank" </w:instrText>
      </w:r>
      <w:r>
        <w:fldChar w:fldCharType="separate"/>
      </w:r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Зооклуб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 xml:space="preserve">: </w:t>
      </w:r>
      <w:proofErr w:type="spellStart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мегаэнциклопедия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 xml:space="preserve"> о животных </w:t>
      </w:r>
      <w:r>
        <w:fldChar w:fldCharType="end"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6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Зоологический музей в Санкт-Петербурге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6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Палеонтологический музей РАН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6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Популярная энциклопедия «Флора и фауна»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6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Проблемы эволюции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6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Экология/Все об экологии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6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Птицы Средней Сибири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6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Растения: электронные версии книг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6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Теория эволюции как она есть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proofErr w:type="spellStart"/>
      <w:r>
        <w:fldChar w:fldCharType="begin"/>
      </w:r>
      <w:r>
        <w:instrText xml:space="preserve"> HYPERLINK "http://charles-darwin.narod.ru/" \t "_blank" </w:instrText>
      </w:r>
      <w:r>
        <w:fldChar w:fldCharType="separate"/>
      </w:r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Чарлз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 xml:space="preserve"> Дарвин: биография и книги </w:t>
      </w:r>
      <w:r>
        <w:fldChar w:fldCharType="end"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6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Центр охраны дикой природы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6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Центр экологического образования МГД</w:t>
        </w:r>
        <w:proofErr w:type="gram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Д(</w:t>
        </w:r>
        <w:proofErr w:type="gram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Ю)Т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7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Экологический центр «Экосистема»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РУССКИЙ ЯЗЫК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lastRenderedPageBreak/>
        <w:t>• </w:t>
      </w:r>
      <w:hyperlink r:id="rId7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Журнал "русский язык" Издательского дома «Первое сентября»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7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"Русский Медвежонок"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7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Культура письменной речи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7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POETICA Материалы по теории языка и литературе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7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Научно-методический журнал «Русский язык в школе»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7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«Русские словари»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7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"Русская фонотека"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7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Русский филологический портал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Philology.ru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proofErr w:type="spellStart"/>
      <w:r>
        <w:fldChar w:fldCharType="begin"/>
      </w:r>
      <w:r>
        <w:instrText xml:space="preserve"> HYPERLINK "http://www.slovopedia.com/" \t "_blank" </w:instrText>
      </w:r>
      <w:r>
        <w:fldChar w:fldCharType="separate"/>
      </w:r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Словопедия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: русские толковые словари </w:t>
      </w:r>
      <w:r>
        <w:fldChar w:fldCharType="end"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7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Учебник по орфографии и пунктуации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ЛИТЕРАТУРА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8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Журнал "Литература" Издательского дома «Первое сентября»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8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Классика русской литературы в аудиозаписи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8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Национальный сервер современной поэзии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proofErr w:type="spellStart"/>
      <w:r>
        <w:fldChar w:fldCharType="begin"/>
      </w:r>
      <w:r>
        <w:instrText xml:space="preserve"> HYPERLINK "http://philolog.petrsu.ru/" \t "_blank" </w:instrText>
      </w:r>
      <w:r>
        <w:fldChar w:fldCharType="separate"/>
      </w:r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Филолог</w:t>
      </w:r>
      <w:proofErr w:type="gramStart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.р</w:t>
      </w:r>
      <w:proofErr w:type="gram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у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 xml:space="preserve"> - Электронные научные издания (из текста)</w:t>
      </w:r>
      <w:r>
        <w:fldChar w:fldCharType="end"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proofErr w:type="spellStart"/>
      <w:r>
        <w:fldChar w:fldCharType="begin"/>
      </w:r>
      <w:r>
        <w:instrText xml:space="preserve"> HYPERLINK "http://www.poezia.ru/" \t "_blank" </w:instrText>
      </w:r>
      <w:r>
        <w:fldChar w:fldCharType="separate"/>
      </w:r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Поэзия.ру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: литературно-поэтический сайт </w:t>
      </w:r>
      <w:r>
        <w:fldChar w:fldCharType="end"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8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Проект "Русская Планета"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8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Проект «Слова»: Поэзия «Серебряного века»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8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Русская виртуальная библиотека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8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Фундаментальная электронная библиотека "Русская литература и фольклор"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АНГЛИЙСКИЙ ЯЗЫК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r>
        <w:fldChar w:fldCharType="begin"/>
      </w:r>
      <w:r>
        <w:instrText xml:space="preserve"> HYPERLINK "https://www.lingvolive.com/en-us?lol=true&amp;utm_source=lingvo-online.ru&amp;utm_medium=301redirect&amp;utm_campaign=reg+landing" \t "_blank" </w:instrText>
      </w:r>
      <w:proofErr w:type="gramStart"/>
      <w:r>
        <w:fldChar w:fldCharType="separate"/>
      </w:r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-</w:t>
      </w:r>
      <w:proofErr w:type="gram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словари «</w:t>
      </w:r>
      <w:proofErr w:type="spellStart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Мультилекс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» </w:t>
      </w:r>
      <w:r>
        <w:fldChar w:fldCharType="end"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8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-словари «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Мультитран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8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-словари ABBYY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Lingvo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proofErr w:type="spellStart"/>
      <w:r>
        <w:fldChar w:fldCharType="begin"/>
      </w:r>
      <w:r>
        <w:instrText xml:space="preserve"> HYPERLINK "http://dictionary.cambridge.org/" \t "_blank" </w:instrText>
      </w:r>
      <w:r>
        <w:fldChar w:fldCharType="separate"/>
      </w:r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Cambridge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 xml:space="preserve"> </w:t>
      </w:r>
      <w:proofErr w:type="spellStart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Dictionaries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 xml:space="preserve"> </w:t>
      </w:r>
      <w:proofErr w:type="spellStart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Online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 </w:t>
      </w:r>
      <w:r>
        <w:fldChar w:fldCharType="end"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8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Dictionary.com: -словари и переводчики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9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TheDictionary.com: -словари и переводчики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9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YourDictionary.com: -словари и переводчики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9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Английский для детей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9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Английский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язык.ru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- все для изучающих английский язык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9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Английский язык на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HomeEnglish.ru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9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Газета для изучающих английский язык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School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English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9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Проект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ABC-Online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: Изучение английского языка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9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Проект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BiLingual.ru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: Английский язык детям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9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Проект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English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for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Business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: деловой английский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9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Проект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Native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English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: Изучение английского языка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0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УМК «Мир английского языка» (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The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World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of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English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) для учащихся 5-11 классов общеобразовательных школ</w:t>
        </w:r>
        <w:proofErr w:type="gramStart"/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0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Ч</w:t>
        </w:r>
        <w:proofErr w:type="gram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етыре флага: </w:t>
        </w:r>
        <w:proofErr w:type="gram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Интернет-курс английского языка для начинающих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proofErr w:type="spellStart"/>
      <w:r>
        <w:fldChar w:fldCharType="begin"/>
      </w:r>
      <w:r>
        <w:instrText xml:space="preserve"> HYPERLINK "http://veryvocabulary.blogspot.ru/" \t "_blank" </w:instrText>
      </w:r>
      <w:r>
        <w:fldChar w:fldCharType="separate"/>
      </w:r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Аудирование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, обучение лексике </w:t>
      </w:r>
      <w:r>
        <w:fldChar w:fldCharType="end"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proofErr w:type="spellStart"/>
      <w:r>
        <w:fldChar w:fldCharType="begin"/>
      </w:r>
      <w:r>
        <w:instrText xml:space="preserve"> HYPERLINK "https://www.podcastsinenglish.com/index.htm" \t "_blank" </w:instrText>
      </w:r>
      <w:r>
        <w:fldChar w:fldCharType="separate"/>
      </w:r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Аудиотексты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 xml:space="preserve"> для школьников разного возраста </w:t>
      </w:r>
      <w:r>
        <w:fldChar w:fldCharType="end"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proofErr w:type="spellStart"/>
      <w:r>
        <w:fldChar w:fldCharType="begin"/>
      </w:r>
      <w:r>
        <w:instrText xml:space="preserve"> HYPERLINK "http://www.onestopenglish.com/" \t "_blank" </w:instrText>
      </w:r>
      <w:r>
        <w:fldChar w:fldCharType="separate"/>
      </w:r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Аудио-видеофайлы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 xml:space="preserve"> для изучающих английский язык </w:t>
      </w:r>
      <w:r>
        <w:fldChar w:fldCharType="end"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0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Аудиокниги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proofErr w:type="spellStart"/>
      <w:r>
        <w:fldChar w:fldCharType="begin"/>
      </w:r>
      <w:r>
        <w:instrText xml:space="preserve"> HYPERLINK "http://www.kindersite.org/Directory/DirectoryFrame.htm" \t "_blank" </w:instrText>
      </w:r>
      <w:r>
        <w:fldChar w:fldCharType="separate"/>
      </w:r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Аудиорассказы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 xml:space="preserve"> для детей дошкольного и младшего школьного возраста с мультимедиа</w:t>
      </w:r>
      <w:r>
        <w:fldChar w:fldCharType="end"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0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Методика обучения детей чтению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0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Развитие навыков письменной речи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0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Ресурс для обучения говорению школьников, начинающих изучать английский язык.</w:t>
        </w:r>
        <w:proofErr w:type="gram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ИСТОРИЯ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0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Преподавание истории в школе: научно-методический и теоретический журнал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0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Всемирная история в Интернете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0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Фонд изучения наследия П.А. Столыпина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0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Проект «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Historic.Ru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: Всемирная история»: Электронная библиотека по истории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lastRenderedPageBreak/>
        <w:t>• </w:t>
      </w:r>
      <w:hyperlink r:id="rId11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Всемирная история: Единое научно-образовательное пространство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1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Государственная публичная историческая библиотека России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1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Электронная библиотека Исторического факультета МГУ им. М.В.Ломоносова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1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Хронология русской и западной истории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1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Образовательно-исторический портал Великая империя. История России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1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Исторический портал "Документы и факты"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1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Книги по русской истории. Ключевский В.О. Русская история: Полный курс лекций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1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Древняя Русь - Россия. Русская история, искусство, культура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1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Российская Империя -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истррия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государства Российского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1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Правители России и Советского Союза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2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Государственные символы России. История и реальность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2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Военная литература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2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Великая Отечественная война 1941—1945: хронология, сражения, биографии полководцев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2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Сталинградская битва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2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Герои страны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2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Проект «ПОБЕДИТЕЛИ: </w:t>
        </w:r>
        <w:proofErr w:type="gram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Солдаты Великой войны»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2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Российский археологический сервер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2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Храмы России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2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История древней Греции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2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Забытые цивилизации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3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Библиотека текстов Средневековья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proofErr w:type="spellStart"/>
      <w:r>
        <w:fldChar w:fldCharType="begin"/>
      </w:r>
      <w:r>
        <w:instrText xml:space="preserve"> HYPERLINK "http://www.renclassic.ru/" \t "_blank" </w:instrText>
      </w:r>
      <w:r>
        <w:fldChar w:fldCharType="separate"/>
      </w:r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Эпохп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 xml:space="preserve"> Возрождения</w:t>
      </w:r>
      <w:r>
        <w:fldChar w:fldCharType="end"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3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Лабиринт времен: исторический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веб-альманах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3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Бородино - Государственный Бородинский военно-исторический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музейзаповедник</w:t>
        </w:r>
        <w:proofErr w:type="spellEnd"/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3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Государственный исторический музей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3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Музей Московского Кремля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ГЕОГРАФИЯ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3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Популярная география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3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География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3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Русское географическое общество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3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Авторский проект Руслана 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Мигранова</w:t>
        </w:r>
        <w:proofErr w:type="spell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3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Сайт о путешествиях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proofErr w:type="spellStart"/>
      <w:r>
        <w:fldChar w:fldCharType="begin"/>
      </w:r>
      <w:r>
        <w:instrText xml:space="preserve"> HYPERLINK "http://www.geografia.ru/" \t "_blank" </w:instrText>
      </w:r>
      <w:r>
        <w:fldChar w:fldCharType="separate"/>
      </w:r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Гео-Тур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: все, что вы хотели знать о географии </w:t>
      </w:r>
      <w:r>
        <w:fldChar w:fldCharType="end"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4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Планета Земля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4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Страноведческий каталог «</w:t>
        </w:r>
        <w:proofErr w:type="spellStart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EconRus</w:t>
        </w:r>
        <w:proofErr w:type="spellEnd"/>
        <w:proofErr w:type="gram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proofErr w:type="spellStart"/>
      <w:r>
        <w:fldChar w:fldCharType="begin"/>
      </w:r>
      <w:r>
        <w:instrText xml:space="preserve"> HYPERLINK "http://geopub.narod.ru/" \t "_blank" </w:instrText>
      </w:r>
      <w:r>
        <w:fldChar w:fldCharType="separate"/>
      </w:r>
      <w:proofErr w:type="gramStart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GeoPublisher</w:t>
      </w:r>
      <w:proofErr w:type="spellEnd"/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 xml:space="preserve"> (архив научных публикаций географического факультета МГУ им. М.В.Ломоносова) </w:t>
      </w:r>
      <w:r>
        <w:fldChar w:fldCharType="end"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4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Журнал "География" Издательского дома «Первое сентября»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4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Методическая лаборатория географии Московского института открытого образования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4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География для школьников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4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Народная энциклопедия городов и регионов России «Мой Город»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4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Территориальное устройство России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4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Все о Геологии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4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Минералогический музей им. Ферсмана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ОБЩЕСТВОЗНАНИЕ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4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"Мир и Россия" Под ред. Т. П. Субботиной.</w:t>
        </w:r>
        <w:proofErr w:type="gram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 xml:space="preserve"> Пособие для дискуссий в старших классах. Институт "Экономическая школа", Санкт-Петербург, 2007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5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Журнал "Информационное общество"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5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Научно-образовательный портал "Наука и образование"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5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Парламентская газета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5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Права и дети в Интернете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5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Социология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5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Толерантность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5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Философская антропология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lastRenderedPageBreak/>
        <w:t>• </w:t>
      </w:r>
      <w:hyperlink r:id="rId15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Библиотека философии и религии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ПРАВО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5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Институт прав человека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5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Комитет за гражданские права</w:t>
        </w:r>
        <w:proofErr w:type="gramStart"/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6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З</w:t>
        </w:r>
        <w:proofErr w:type="gram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а права человека - Общероссийское общественное движение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6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Официальный сайт Уполномоченного по правам человека в Российской Федерации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62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Юридический информационный портал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ОСНОВЫ БЕЗОПАСНОСТИ ЖИЗНЕДЕЯТЕЛЬНОСТИ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63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Безопасность жизнедеятельности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64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ОБЖ в школе - Электронное научно-методическое издание </w:t>
        </w:r>
        <w:r>
          <w:rPr>
            <w:rFonts w:ascii="Tahoma" w:hAnsi="Tahoma" w:cs="Tahoma"/>
            <w:color w:val="D90000"/>
            <w:sz w:val="19"/>
            <w:szCs w:val="19"/>
            <w:shd w:val="clear" w:color="auto" w:fill="FFFFFF"/>
          </w:rPr>
          <w:br/>
        </w:r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для учителей ОБЖ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65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ОБЖ/основы безопасности жизнедеятельности</w:t>
        </w:r>
        <w:proofErr w:type="gramStart"/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66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В</w:t>
        </w:r>
        <w:proofErr w:type="gramEnd"/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се о пожарной безопасности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67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Портал Детской безопасности МЧС России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68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Федеральная служба по экологическому, технологическому и атомному надзору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ПОДГОТОВКА к ЕГЭ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69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Федеральный институт педагогических измерений. Все о ЕГЭ 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70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Официальный информационный портал ЕГЭ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b/>
          <w:bCs/>
          <w:color w:val="000099"/>
          <w:sz w:val="19"/>
          <w:szCs w:val="19"/>
          <w:shd w:val="clear" w:color="auto" w:fill="FFFFFF"/>
        </w:rPr>
        <w:t>ПОЛЕЗНЫЕ ССЫЛКИ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proofErr w:type="spellStart"/>
      <w:r>
        <w:fldChar w:fldCharType="begin"/>
      </w:r>
      <w:r>
        <w:instrText xml:space="preserve"> HYPERLINK "https://interneturok.ru/" \t "_blank" </w:instrText>
      </w:r>
      <w:r>
        <w:fldChar w:fldCharType="separate"/>
      </w:r>
      <w:r>
        <w:rPr>
          <w:rStyle w:val="a3"/>
          <w:rFonts w:ascii="Tahoma" w:hAnsi="Tahoma" w:cs="Tahoma"/>
          <w:color w:val="D90000"/>
          <w:sz w:val="19"/>
          <w:szCs w:val="19"/>
          <w:u w:val="none"/>
          <w:shd w:val="clear" w:color="auto" w:fill="FFFFFF"/>
        </w:rPr>
        <w:t>Видеоуроки</w:t>
      </w:r>
      <w:proofErr w:type="spellEnd"/>
      <w:r>
        <w:fldChar w:fldCharType="end"/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Fonts w:ascii="Tahoma" w:hAnsi="Tahoma" w:cs="Tahoma"/>
          <w:color w:val="000000"/>
          <w:sz w:val="19"/>
          <w:szCs w:val="19"/>
          <w:shd w:val="clear" w:color="auto" w:fill="FFFFFF"/>
        </w:rPr>
        <w:t>• </w:t>
      </w:r>
      <w:hyperlink r:id="rId171" w:tgtFrame="_blank" w:history="1">
        <w:r>
          <w:rPr>
            <w:rStyle w:val="a3"/>
            <w:rFonts w:ascii="Tahoma" w:hAnsi="Tahoma" w:cs="Tahoma"/>
            <w:color w:val="D90000"/>
            <w:sz w:val="19"/>
            <w:szCs w:val="19"/>
            <w:u w:val="none"/>
            <w:shd w:val="clear" w:color="auto" w:fill="FFFFFF"/>
          </w:rPr>
          <w:t>Сетевые образовательные сообщества "Открытый класс" </w:t>
        </w:r>
      </w:hyperlink>
    </w:p>
    <w:sectPr w:rsidR="006321C8" w:rsidSect="00E318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4B5F9C"/>
    <w:rsid w:val="004B5F9C"/>
    <w:rsid w:val="006321C8"/>
    <w:rsid w:val="00AB1BCA"/>
    <w:rsid w:val="00E318A5"/>
    <w:rsid w:val="00F668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8A5"/>
  </w:style>
  <w:style w:type="paragraph" w:styleId="2">
    <w:name w:val="heading 2"/>
    <w:basedOn w:val="a"/>
    <w:link w:val="20"/>
    <w:uiPriority w:val="9"/>
    <w:qFormat/>
    <w:rsid w:val="004B5F9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B5F9C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4B5F9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B1BCA"/>
    <w:pPr>
      <w:ind w:left="720"/>
      <w:contextualSpacing/>
    </w:pPr>
  </w:style>
  <w:style w:type="character" w:customStyle="1" w:styleId="mashaindex">
    <w:name w:val="masha_index"/>
    <w:basedOn w:val="a0"/>
    <w:rsid w:val="006321C8"/>
  </w:style>
  <w:style w:type="character" w:styleId="a5">
    <w:name w:val="FollowedHyperlink"/>
    <w:basedOn w:val="a0"/>
    <w:uiPriority w:val="99"/>
    <w:semiHidden/>
    <w:unhideWhenUsed/>
    <w:rsid w:val="006321C8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math.ru/" TargetMode="External"/><Relationship Id="rId117" Type="http://schemas.openxmlformats.org/officeDocument/2006/relationships/hyperlink" Target="http://www.bibliotekar.ru/rus/" TargetMode="External"/><Relationship Id="rId21" Type="http://schemas.openxmlformats.org/officeDocument/2006/relationships/hyperlink" Target="http://www.roskodeks.ru/" TargetMode="External"/><Relationship Id="rId42" Type="http://schemas.openxmlformats.org/officeDocument/2006/relationships/hyperlink" Target="http://physics03.narod.ru/" TargetMode="External"/><Relationship Id="rId47" Type="http://schemas.openxmlformats.org/officeDocument/2006/relationships/hyperlink" Target="https://it-n.ru/" TargetMode="External"/><Relationship Id="rId63" Type="http://schemas.openxmlformats.org/officeDocument/2006/relationships/hyperlink" Target="http://www.macroevolution.narod.ru/" TargetMode="External"/><Relationship Id="rId68" Type="http://schemas.openxmlformats.org/officeDocument/2006/relationships/hyperlink" Target="http://www.biodiversity.ru/" TargetMode="External"/><Relationship Id="rId84" Type="http://schemas.openxmlformats.org/officeDocument/2006/relationships/hyperlink" Target="http://slova.org.ru/" TargetMode="External"/><Relationship Id="rId89" Type="http://schemas.openxmlformats.org/officeDocument/2006/relationships/hyperlink" Target="http://www.dictionary.com/" TargetMode="External"/><Relationship Id="rId112" Type="http://schemas.openxmlformats.org/officeDocument/2006/relationships/hyperlink" Target="http://www.hist.msu.ru/ER/Etext/" TargetMode="External"/><Relationship Id="rId133" Type="http://schemas.openxmlformats.org/officeDocument/2006/relationships/hyperlink" Target="http://www.shm.ru/" TargetMode="External"/><Relationship Id="rId138" Type="http://schemas.openxmlformats.org/officeDocument/2006/relationships/hyperlink" Target="http://migranov.ru/" TargetMode="External"/><Relationship Id="rId154" Type="http://schemas.openxmlformats.org/officeDocument/2006/relationships/hyperlink" Target="http://socio.rin.ru/" TargetMode="External"/><Relationship Id="rId159" Type="http://schemas.openxmlformats.org/officeDocument/2006/relationships/hyperlink" Target="http://www.zagr.org/" TargetMode="External"/><Relationship Id="rId170" Type="http://schemas.openxmlformats.org/officeDocument/2006/relationships/hyperlink" Target="http://ege.edu.ru/ru/" TargetMode="External"/><Relationship Id="rId16" Type="http://schemas.openxmlformats.org/officeDocument/2006/relationships/hyperlink" Target="http://school.edu.ru/" TargetMode="External"/><Relationship Id="rId107" Type="http://schemas.openxmlformats.org/officeDocument/2006/relationships/hyperlink" Target="http://www.hrono.info/" TargetMode="External"/><Relationship Id="rId11" Type="http://schemas.openxmlformats.org/officeDocument/2006/relationships/hyperlink" Target="http://www.dpo-edu.ru/" TargetMode="External"/><Relationship Id="rId32" Type="http://schemas.openxmlformats.org/officeDocument/2006/relationships/hyperlink" Target="http://www.etudes.ru/" TargetMode="External"/><Relationship Id="rId37" Type="http://schemas.openxmlformats.org/officeDocument/2006/relationships/hyperlink" Target="http://fiz.1september.ru/" TargetMode="External"/><Relationship Id="rId53" Type="http://schemas.openxmlformats.org/officeDocument/2006/relationships/hyperlink" Target="http://www.chemistry.ru/" TargetMode="External"/><Relationship Id="rId58" Type="http://schemas.openxmlformats.org/officeDocument/2006/relationships/hyperlink" Target="http://www.chemport.ru/" TargetMode="External"/><Relationship Id="rId74" Type="http://schemas.openxmlformats.org/officeDocument/2006/relationships/hyperlink" Target="http://philologos.narod.ru/" TargetMode="External"/><Relationship Id="rId79" Type="http://schemas.openxmlformats.org/officeDocument/2006/relationships/hyperlink" Target="http://www.naexamen.ru/gram/" TargetMode="External"/><Relationship Id="rId102" Type="http://schemas.openxmlformats.org/officeDocument/2006/relationships/hyperlink" Target="http://www.audiobooksfor.com/" TargetMode="External"/><Relationship Id="rId123" Type="http://schemas.openxmlformats.org/officeDocument/2006/relationships/hyperlink" Target="http://battle.volgadmin.ru/" TargetMode="External"/><Relationship Id="rId128" Type="http://schemas.openxmlformats.org/officeDocument/2006/relationships/hyperlink" Target="http://greeceold.ru/" TargetMode="External"/><Relationship Id="rId144" Type="http://schemas.openxmlformats.org/officeDocument/2006/relationships/hyperlink" Target="http://litle-geography.ru/" TargetMode="External"/><Relationship Id="rId149" Type="http://schemas.openxmlformats.org/officeDocument/2006/relationships/hyperlink" Target="http://wnr.economicus.ru/" TargetMode="External"/><Relationship Id="rId5" Type="http://schemas.openxmlformats.org/officeDocument/2006/relationships/hyperlink" Target="http://www.edu.ru/" TargetMode="External"/><Relationship Id="rId90" Type="http://schemas.openxmlformats.org/officeDocument/2006/relationships/hyperlink" Target="http://www.thedictionary.com/" TargetMode="External"/><Relationship Id="rId95" Type="http://schemas.openxmlformats.org/officeDocument/2006/relationships/hyperlink" Target="http://www.schoolenglish.ru/" TargetMode="External"/><Relationship Id="rId160" Type="http://schemas.openxmlformats.org/officeDocument/2006/relationships/hyperlink" Target="http://www.zaprava.ru/" TargetMode="External"/><Relationship Id="rId165" Type="http://schemas.openxmlformats.org/officeDocument/2006/relationships/hyperlink" Target="http://0bj.ru/" TargetMode="External"/><Relationship Id="rId22" Type="http://schemas.openxmlformats.org/officeDocument/2006/relationships/hyperlink" Target="http://olymp74.ru/" TargetMode="External"/><Relationship Id="rId27" Type="http://schemas.openxmlformats.org/officeDocument/2006/relationships/hyperlink" Target="http://mat.1september.ru/" TargetMode="External"/><Relationship Id="rId43" Type="http://schemas.openxmlformats.org/officeDocument/2006/relationships/hyperlink" Target="http://fizzzika.narod.ru/" TargetMode="External"/><Relationship Id="rId48" Type="http://schemas.openxmlformats.org/officeDocument/2006/relationships/hyperlink" Target="http://edu.ascon.ru/main/news/" TargetMode="External"/><Relationship Id="rId64" Type="http://schemas.openxmlformats.org/officeDocument/2006/relationships/hyperlink" Target="http://www.ecocommunity.ru/" TargetMode="External"/><Relationship Id="rId69" Type="http://schemas.openxmlformats.org/officeDocument/2006/relationships/hyperlink" Target="http://moseco.narod.ru/" TargetMode="External"/><Relationship Id="rId113" Type="http://schemas.openxmlformats.org/officeDocument/2006/relationships/hyperlink" Target="http://www.istorya.ru/hronos.php" TargetMode="External"/><Relationship Id="rId118" Type="http://schemas.openxmlformats.org/officeDocument/2006/relationships/hyperlink" Target="https://www.rusempire.ru/" TargetMode="External"/><Relationship Id="rId134" Type="http://schemas.openxmlformats.org/officeDocument/2006/relationships/hyperlink" Target="http://www.kreml.ru/" TargetMode="External"/><Relationship Id="rId139" Type="http://schemas.openxmlformats.org/officeDocument/2006/relationships/hyperlink" Target="http://www.veter-stranstvii.ru/" TargetMode="External"/><Relationship Id="rId80" Type="http://schemas.openxmlformats.org/officeDocument/2006/relationships/hyperlink" Target="http://lit.1september.ru/" TargetMode="External"/><Relationship Id="rId85" Type="http://schemas.openxmlformats.org/officeDocument/2006/relationships/hyperlink" Target="http://rvb.ru/" TargetMode="External"/><Relationship Id="rId150" Type="http://schemas.openxmlformats.org/officeDocument/2006/relationships/hyperlink" Target="http://www.infosoc.iis.ru/" TargetMode="External"/><Relationship Id="rId155" Type="http://schemas.openxmlformats.org/officeDocument/2006/relationships/hyperlink" Target="http://www.tolerance.ru/" TargetMode="External"/><Relationship Id="rId171" Type="http://schemas.openxmlformats.org/officeDocument/2006/relationships/hyperlink" Target="http://www.openclass.ru/" TargetMode="External"/><Relationship Id="rId12" Type="http://schemas.openxmlformats.org/officeDocument/2006/relationships/hyperlink" Target="http://www.minobr74.ru/" TargetMode="External"/><Relationship Id="rId17" Type="http://schemas.openxmlformats.org/officeDocument/2006/relationships/hyperlink" Target="http://edu-top.ru/katalog/" TargetMode="External"/><Relationship Id="rId33" Type="http://schemas.openxmlformats.org/officeDocument/2006/relationships/hyperlink" Target="http://www.allmath.ru/" TargetMode="External"/><Relationship Id="rId38" Type="http://schemas.openxmlformats.org/officeDocument/2006/relationships/hyperlink" Target="http://kvant.mccme.ru/" TargetMode="External"/><Relationship Id="rId59" Type="http://schemas.openxmlformats.org/officeDocument/2006/relationships/hyperlink" Target="http://www.sbio.info/" TargetMode="External"/><Relationship Id="rId103" Type="http://schemas.openxmlformats.org/officeDocument/2006/relationships/hyperlink" Target="http://www.readingrockets.org/teaching" TargetMode="External"/><Relationship Id="rId108" Type="http://schemas.openxmlformats.org/officeDocument/2006/relationships/hyperlink" Target="http://www.stolypin.ru/" TargetMode="External"/><Relationship Id="rId124" Type="http://schemas.openxmlformats.org/officeDocument/2006/relationships/hyperlink" Target="http://www.warheroes.ru/" TargetMode="External"/><Relationship Id="rId129" Type="http://schemas.openxmlformats.org/officeDocument/2006/relationships/hyperlink" Target="http://www.forgotten-civilizations.ru/" TargetMode="External"/><Relationship Id="rId54" Type="http://schemas.openxmlformats.org/officeDocument/2006/relationships/hyperlink" Target="http://projects.edu.yar.ru/chemistry/index.html" TargetMode="External"/><Relationship Id="rId70" Type="http://schemas.openxmlformats.org/officeDocument/2006/relationships/hyperlink" Target="http://www.ecosystema.ru/" TargetMode="External"/><Relationship Id="rId75" Type="http://schemas.openxmlformats.org/officeDocument/2006/relationships/hyperlink" Target="http://www.riash.ru/" TargetMode="External"/><Relationship Id="rId91" Type="http://schemas.openxmlformats.org/officeDocument/2006/relationships/hyperlink" Target="http://www.yourdictionary.com/" TargetMode="External"/><Relationship Id="rId96" Type="http://schemas.openxmlformats.org/officeDocument/2006/relationships/hyperlink" Target="http://abc-english-grammar.com/" TargetMode="External"/><Relationship Id="rId140" Type="http://schemas.openxmlformats.org/officeDocument/2006/relationships/hyperlink" Target="http://www.myplanet-earth.com/" TargetMode="External"/><Relationship Id="rId145" Type="http://schemas.openxmlformats.org/officeDocument/2006/relationships/hyperlink" Target="http://www.mojgorod.ru/" TargetMode="External"/><Relationship Id="rId161" Type="http://schemas.openxmlformats.org/officeDocument/2006/relationships/hyperlink" Target="http://ombudsmanrf.org/" TargetMode="External"/><Relationship Id="rId166" Type="http://schemas.openxmlformats.org/officeDocument/2006/relationships/hyperlink" Target="http://www.0-1.ru/" TargetMode="External"/><Relationship Id="rId1" Type="http://schemas.openxmlformats.org/officeDocument/2006/relationships/styles" Target="styles.xml"/><Relationship Id="rId6" Type="http://schemas.openxmlformats.org/officeDocument/2006/relationships/hyperlink" Target="http://window.edu.ru/" TargetMode="External"/><Relationship Id="rId15" Type="http://schemas.openxmlformats.org/officeDocument/2006/relationships/hyperlink" Target="http://fipi.ru/" TargetMode="External"/><Relationship Id="rId23" Type="http://schemas.openxmlformats.org/officeDocument/2006/relationships/hyperlink" Target="http://olimpiada.ru/" TargetMode="External"/><Relationship Id="rId28" Type="http://schemas.openxmlformats.org/officeDocument/2006/relationships/hyperlink" Target="https://www.mccme.ru/" TargetMode="External"/><Relationship Id="rId36" Type="http://schemas.openxmlformats.org/officeDocument/2006/relationships/hyperlink" Target="http://www.gomulina.orc.ru/" TargetMode="External"/><Relationship Id="rId49" Type="http://schemas.openxmlformats.org/officeDocument/2006/relationships/hyperlink" Target="http://infojournal.ru/" TargetMode="External"/><Relationship Id="rId57" Type="http://schemas.openxmlformats.org/officeDocument/2006/relationships/hyperlink" Target="http://maratakm.narod.ru/" TargetMode="External"/><Relationship Id="rId106" Type="http://schemas.openxmlformats.org/officeDocument/2006/relationships/hyperlink" Target="http://pish.ru/" TargetMode="External"/><Relationship Id="rId114" Type="http://schemas.openxmlformats.org/officeDocument/2006/relationships/hyperlink" Target="http://imperiya.net/" TargetMode="External"/><Relationship Id="rId119" Type="http://schemas.openxmlformats.org/officeDocument/2006/relationships/hyperlink" Target="http://www.praviteli.org/" TargetMode="External"/><Relationship Id="rId127" Type="http://schemas.openxmlformats.org/officeDocument/2006/relationships/hyperlink" Target="http://www.temples.ru/" TargetMode="External"/><Relationship Id="rId10" Type="http://schemas.openxmlformats.org/officeDocument/2006/relationships/hyperlink" Target="http://www.ict.edu.ru/" TargetMode="External"/><Relationship Id="rId31" Type="http://schemas.openxmlformats.org/officeDocument/2006/relationships/hyperlink" Target="http://www.problems.ru/" TargetMode="External"/><Relationship Id="rId44" Type="http://schemas.openxmlformats.org/officeDocument/2006/relationships/hyperlink" Target="http://nuclphys.sinp.msu.ru/" TargetMode="External"/><Relationship Id="rId52" Type="http://schemas.openxmlformats.org/officeDocument/2006/relationships/hyperlink" Target="http://orgchem.ru/" TargetMode="External"/><Relationship Id="rId60" Type="http://schemas.openxmlformats.org/officeDocument/2006/relationships/hyperlink" Target="http://www.zin.ru/museum/" TargetMode="External"/><Relationship Id="rId65" Type="http://schemas.openxmlformats.org/officeDocument/2006/relationships/hyperlink" Target="http://birds.sfu-kras.ru/index.php?f=main" TargetMode="External"/><Relationship Id="rId73" Type="http://schemas.openxmlformats.org/officeDocument/2006/relationships/hyperlink" Target="http://gramma.ru/" TargetMode="External"/><Relationship Id="rId78" Type="http://schemas.openxmlformats.org/officeDocument/2006/relationships/hyperlink" Target="http://www.philology.ru/" TargetMode="External"/><Relationship Id="rId81" Type="http://schemas.openxmlformats.org/officeDocument/2006/relationships/hyperlink" Target="http://www.ayguo.com/" TargetMode="External"/><Relationship Id="rId86" Type="http://schemas.openxmlformats.org/officeDocument/2006/relationships/hyperlink" Target="http://www.feb-web.ru/" TargetMode="External"/><Relationship Id="rId94" Type="http://schemas.openxmlformats.org/officeDocument/2006/relationships/hyperlink" Target="http://www.homeenglish.ru/" TargetMode="External"/><Relationship Id="rId99" Type="http://schemas.openxmlformats.org/officeDocument/2006/relationships/hyperlink" Target="https://www.native-english.ru/" TargetMode="External"/><Relationship Id="rId101" Type="http://schemas.openxmlformats.org/officeDocument/2006/relationships/hyperlink" Target="http://www.4flaga.ru/" TargetMode="External"/><Relationship Id="rId122" Type="http://schemas.openxmlformats.org/officeDocument/2006/relationships/hyperlink" Target="http://www.1941-1945.ru/" TargetMode="External"/><Relationship Id="rId130" Type="http://schemas.openxmlformats.org/officeDocument/2006/relationships/hyperlink" Target="http://www.vostlit.info/" TargetMode="External"/><Relationship Id="rId135" Type="http://schemas.openxmlformats.org/officeDocument/2006/relationships/hyperlink" Target="http://populargeograf.ru/" TargetMode="External"/><Relationship Id="rId143" Type="http://schemas.openxmlformats.org/officeDocument/2006/relationships/hyperlink" Target="http://geo.metodist.ru/" TargetMode="External"/><Relationship Id="rId148" Type="http://schemas.openxmlformats.org/officeDocument/2006/relationships/hyperlink" Target="https://www.fmm.ru/" TargetMode="External"/><Relationship Id="rId151" Type="http://schemas.openxmlformats.org/officeDocument/2006/relationships/hyperlink" Target="http://originweb.info/" TargetMode="External"/><Relationship Id="rId156" Type="http://schemas.openxmlformats.org/officeDocument/2006/relationships/hyperlink" Target="http://anthropology.ru/ru" TargetMode="External"/><Relationship Id="rId164" Type="http://schemas.openxmlformats.org/officeDocument/2006/relationships/hyperlink" Target="http://www.school-obz.org/" TargetMode="External"/><Relationship Id="rId169" Type="http://schemas.openxmlformats.org/officeDocument/2006/relationships/hyperlink" Target="http://www.fipi.ru/" TargetMode="External"/><Relationship Id="rId4" Type="http://schemas.openxmlformats.org/officeDocument/2006/relationships/hyperlink" Target="http://xn--80abucjiibhv9a.xn--p1ai/" TargetMode="External"/><Relationship Id="rId9" Type="http://schemas.openxmlformats.org/officeDocument/2006/relationships/hyperlink" Target="http://www.ege.edu.ru/ru/" TargetMode="External"/><Relationship Id="rId172" Type="http://schemas.openxmlformats.org/officeDocument/2006/relationships/fontTable" Target="fontTable.xml"/><Relationship Id="rId13" Type="http://schemas.openxmlformats.org/officeDocument/2006/relationships/hyperlink" Target="http://www.chel-edu.ru/" TargetMode="External"/><Relationship Id="rId18" Type="http://schemas.openxmlformats.org/officeDocument/2006/relationships/hyperlink" Target="http://www.edu-all.ru/" TargetMode="External"/><Relationship Id="rId39" Type="http://schemas.openxmlformats.org/officeDocument/2006/relationships/hyperlink" Target="http://somit.ru/" TargetMode="External"/><Relationship Id="rId109" Type="http://schemas.openxmlformats.org/officeDocument/2006/relationships/hyperlink" Target="http://www.historic.ru/" TargetMode="External"/><Relationship Id="rId34" Type="http://schemas.openxmlformats.org/officeDocument/2006/relationships/hyperlink" Target="http://www.math-on-line.com/" TargetMode="External"/><Relationship Id="rId50" Type="http://schemas.openxmlformats.org/officeDocument/2006/relationships/hyperlink" Target="http://neerc.ifmo.ru/school/information/index.html" TargetMode="External"/><Relationship Id="rId55" Type="http://schemas.openxmlformats.org/officeDocument/2006/relationships/hyperlink" Target="http://kontren.narod.ru/" TargetMode="External"/><Relationship Id="rId76" Type="http://schemas.openxmlformats.org/officeDocument/2006/relationships/hyperlink" Target="http://www.slovari.ru/start.aspx?s=0&amp;p=3050" TargetMode="External"/><Relationship Id="rId97" Type="http://schemas.openxmlformats.org/officeDocument/2006/relationships/hyperlink" Target="http://www.bilingual.ru/" TargetMode="External"/><Relationship Id="rId104" Type="http://schemas.openxmlformats.org/officeDocument/2006/relationships/hyperlink" Target="http://eslgold.com/writing.html" TargetMode="External"/><Relationship Id="rId120" Type="http://schemas.openxmlformats.org/officeDocument/2006/relationships/hyperlink" Target="http://simvolika.rsl.ru/index.php?f=41" TargetMode="External"/><Relationship Id="rId125" Type="http://schemas.openxmlformats.org/officeDocument/2006/relationships/hyperlink" Target="http://www.pobediteli.ru/" TargetMode="External"/><Relationship Id="rId141" Type="http://schemas.openxmlformats.org/officeDocument/2006/relationships/hyperlink" Target="http://catalog.fmb.ru/" TargetMode="External"/><Relationship Id="rId146" Type="http://schemas.openxmlformats.org/officeDocument/2006/relationships/hyperlink" Target="http://www.terrus.ru/" TargetMode="External"/><Relationship Id="rId167" Type="http://schemas.openxmlformats.org/officeDocument/2006/relationships/hyperlink" Target="http://www.spas-extreme.ru/" TargetMode="External"/><Relationship Id="rId7" Type="http://schemas.openxmlformats.org/officeDocument/2006/relationships/hyperlink" Target="http://fcior.edu.ru/" TargetMode="External"/><Relationship Id="rId71" Type="http://schemas.openxmlformats.org/officeDocument/2006/relationships/hyperlink" Target="http://rus.1september.ru/" TargetMode="External"/><Relationship Id="rId92" Type="http://schemas.openxmlformats.org/officeDocument/2006/relationships/hyperlink" Target="http://www.englishforkids.ru/" TargetMode="External"/><Relationship Id="rId162" Type="http://schemas.openxmlformats.org/officeDocument/2006/relationships/hyperlink" Target="http://j-service.ru/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uztest.ru/" TargetMode="External"/><Relationship Id="rId24" Type="http://schemas.openxmlformats.org/officeDocument/2006/relationships/hyperlink" Target="http://www.rsr-olymp.ru/" TargetMode="External"/><Relationship Id="rId40" Type="http://schemas.openxmlformats.org/officeDocument/2006/relationships/hyperlink" Target="http://physics.nad.ru/" TargetMode="External"/><Relationship Id="rId45" Type="http://schemas.openxmlformats.org/officeDocument/2006/relationships/hyperlink" Target="http://www.klyaksa.net/" TargetMode="External"/><Relationship Id="rId66" Type="http://schemas.openxmlformats.org/officeDocument/2006/relationships/hyperlink" Target="http://plant.geoman.ru/" TargetMode="External"/><Relationship Id="rId87" Type="http://schemas.openxmlformats.org/officeDocument/2006/relationships/hyperlink" Target="https://www.multitran.ru/" TargetMode="External"/><Relationship Id="rId110" Type="http://schemas.openxmlformats.org/officeDocument/2006/relationships/hyperlink" Target="http://www.worldhist.ru/" TargetMode="External"/><Relationship Id="rId115" Type="http://schemas.openxmlformats.org/officeDocument/2006/relationships/hyperlink" Target="http://www.historyru.com/" TargetMode="External"/><Relationship Id="rId131" Type="http://schemas.openxmlformats.org/officeDocument/2006/relationships/hyperlink" Target="http://www.hist.ru/" TargetMode="External"/><Relationship Id="rId136" Type="http://schemas.openxmlformats.org/officeDocument/2006/relationships/hyperlink" Target="http://geoman.ru/" TargetMode="External"/><Relationship Id="rId157" Type="http://schemas.openxmlformats.org/officeDocument/2006/relationships/hyperlink" Target="http://filosofia.ru/" TargetMode="External"/><Relationship Id="rId61" Type="http://schemas.openxmlformats.org/officeDocument/2006/relationships/hyperlink" Target="https://www.paleo.ru/museum/" TargetMode="External"/><Relationship Id="rId82" Type="http://schemas.openxmlformats.org/officeDocument/2006/relationships/hyperlink" Target="http://www.stihi.ru/" TargetMode="External"/><Relationship Id="rId152" Type="http://schemas.openxmlformats.org/officeDocument/2006/relationships/hyperlink" Target="https://www.pnp.ru/russia-today/" TargetMode="External"/><Relationship Id="rId173" Type="http://schemas.openxmlformats.org/officeDocument/2006/relationships/theme" Target="theme/theme1.xml"/><Relationship Id="rId19" Type="http://schemas.openxmlformats.org/officeDocument/2006/relationships/hyperlink" Target="http://www.kpmo.ru/" TargetMode="External"/><Relationship Id="rId14" Type="http://schemas.openxmlformats.org/officeDocument/2006/relationships/hyperlink" Target="http://digital-edu.ru/" TargetMode="External"/><Relationship Id="rId30" Type="http://schemas.openxmlformats.org/officeDocument/2006/relationships/hyperlink" Target="http://zadachi.mccme.ru/2012/" TargetMode="External"/><Relationship Id="rId35" Type="http://schemas.openxmlformats.org/officeDocument/2006/relationships/hyperlink" Target="http://www.physics.ru/" TargetMode="External"/><Relationship Id="rId56" Type="http://schemas.openxmlformats.org/officeDocument/2006/relationships/hyperlink" Target="http://n-t.ru/ri/ps/" TargetMode="External"/><Relationship Id="rId77" Type="http://schemas.openxmlformats.org/officeDocument/2006/relationships/hyperlink" Target="http://fonetica.philol.msu.ru/index1.htm" TargetMode="External"/><Relationship Id="rId100" Type="http://schemas.openxmlformats.org/officeDocument/2006/relationships/hyperlink" Target="http://old.prosv.ru/umk/we" TargetMode="External"/><Relationship Id="rId105" Type="http://schemas.openxmlformats.org/officeDocument/2006/relationships/hyperlink" Target="http://www.esl-lounge.com/" TargetMode="External"/><Relationship Id="rId126" Type="http://schemas.openxmlformats.org/officeDocument/2006/relationships/hyperlink" Target="http://www.archaeology.ru/" TargetMode="External"/><Relationship Id="rId147" Type="http://schemas.openxmlformats.org/officeDocument/2006/relationships/hyperlink" Target="http://geo.web.ru/" TargetMode="External"/><Relationship Id="rId168" Type="http://schemas.openxmlformats.org/officeDocument/2006/relationships/hyperlink" Target="http://www.gosnadzor.ru/" TargetMode="External"/><Relationship Id="rId8" Type="http://schemas.openxmlformats.org/officeDocument/2006/relationships/hyperlink" Target="http://school-collection.edu.ru/" TargetMode="External"/><Relationship Id="rId51" Type="http://schemas.openxmlformats.org/officeDocument/2006/relationships/hyperlink" Target="http://him.1september.ru/" TargetMode="External"/><Relationship Id="rId72" Type="http://schemas.openxmlformats.org/officeDocument/2006/relationships/hyperlink" Target="http://www.rm.kirov.ru/index.htm" TargetMode="External"/><Relationship Id="rId93" Type="http://schemas.openxmlformats.org/officeDocument/2006/relationships/hyperlink" Target="http://www.english.language.ru/" TargetMode="External"/><Relationship Id="rId98" Type="http://schemas.openxmlformats.org/officeDocument/2006/relationships/hyperlink" Target="http://www.englishforbusiness.ru/" TargetMode="External"/><Relationship Id="rId121" Type="http://schemas.openxmlformats.org/officeDocument/2006/relationships/hyperlink" Target="http://militera.lib.ru/" TargetMode="External"/><Relationship Id="rId142" Type="http://schemas.openxmlformats.org/officeDocument/2006/relationships/hyperlink" Target="http://geo.1september.ru/" TargetMode="External"/><Relationship Id="rId163" Type="http://schemas.openxmlformats.org/officeDocument/2006/relationships/hyperlink" Target="http://kuhta.clan.su/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://www.edu.ru/index.php?page_id=40" TargetMode="External"/><Relationship Id="rId46" Type="http://schemas.openxmlformats.org/officeDocument/2006/relationships/hyperlink" Target="http://school.altlinux.ru/" TargetMode="External"/><Relationship Id="rId67" Type="http://schemas.openxmlformats.org/officeDocument/2006/relationships/hyperlink" Target="http://evolution.powernet.ru/" TargetMode="External"/><Relationship Id="rId116" Type="http://schemas.openxmlformats.org/officeDocument/2006/relationships/hyperlink" Target="http://www.bibliotekar.ru/rusKluch/" TargetMode="External"/><Relationship Id="rId137" Type="http://schemas.openxmlformats.org/officeDocument/2006/relationships/hyperlink" Target="http://www.rgo.ru/ru" TargetMode="External"/><Relationship Id="rId158" Type="http://schemas.openxmlformats.org/officeDocument/2006/relationships/hyperlink" Target="http://www.hrights.ru/" TargetMode="External"/><Relationship Id="rId20" Type="http://schemas.openxmlformats.org/officeDocument/2006/relationships/hyperlink" Target="http://www.law.edu.ru/" TargetMode="External"/><Relationship Id="rId41" Type="http://schemas.openxmlformats.org/officeDocument/2006/relationships/hyperlink" Target="http://presfiz.narod.ru/" TargetMode="External"/><Relationship Id="rId62" Type="http://schemas.openxmlformats.org/officeDocument/2006/relationships/hyperlink" Target="http://ecoclub.nsu.ru/" TargetMode="External"/><Relationship Id="rId83" Type="http://schemas.openxmlformats.org/officeDocument/2006/relationships/hyperlink" Target="http://www.russianplanet.ru/" TargetMode="External"/><Relationship Id="rId88" Type="http://schemas.openxmlformats.org/officeDocument/2006/relationships/hyperlink" Target="http://www.abbyyonline.com/ru" TargetMode="External"/><Relationship Id="rId111" Type="http://schemas.openxmlformats.org/officeDocument/2006/relationships/hyperlink" Target="http://www.shpl.ru/" TargetMode="External"/><Relationship Id="rId132" Type="http://schemas.openxmlformats.org/officeDocument/2006/relationships/hyperlink" Target="http://www.borodino.ru/" TargetMode="External"/><Relationship Id="rId153" Type="http://schemas.openxmlformats.org/officeDocument/2006/relationships/hyperlink" Target="http://school-sector.relarn.ru/prava/index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3242</Words>
  <Characters>18480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</dc:creator>
  <cp:keywords/>
  <dc:description/>
  <cp:lastModifiedBy>Альберт</cp:lastModifiedBy>
  <cp:revision>3</cp:revision>
  <dcterms:created xsi:type="dcterms:W3CDTF">2019-02-24T17:33:00Z</dcterms:created>
  <dcterms:modified xsi:type="dcterms:W3CDTF">2019-02-24T18:07:00Z</dcterms:modified>
</cp:coreProperties>
</file>